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CA178E">
              <w:rPr>
                <w:sz w:val="22"/>
                <w:szCs w:val="22"/>
              </w:rPr>
              <w:t>7</w:t>
            </w:r>
            <w:r w:rsidR="009333B2">
              <w:rPr>
                <w:sz w:val="22"/>
                <w:szCs w:val="22"/>
              </w:rPr>
              <w:t>3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D03" w:rsidRPr="009E13E5" w:rsidRDefault="00622CA4" w:rsidP="009333B2">
            <w:pPr>
              <w:pStyle w:val="Balk2"/>
              <w:rPr>
                <w:b w:val="0"/>
                <w:sz w:val="22"/>
                <w:szCs w:val="22"/>
              </w:rPr>
            </w:pPr>
            <w:r w:rsidRPr="009E13E5">
              <w:rPr>
                <w:sz w:val="22"/>
                <w:szCs w:val="22"/>
              </w:rPr>
              <w:t>BİRİMİ</w:t>
            </w:r>
            <w:r w:rsidRPr="009E13E5">
              <w:rPr>
                <w:sz w:val="22"/>
                <w:szCs w:val="22"/>
              </w:rPr>
              <w:tab/>
              <w:t>:</w:t>
            </w:r>
            <w:r w:rsidR="006A01FD" w:rsidRPr="009E13E5">
              <w:rPr>
                <w:b w:val="0"/>
                <w:sz w:val="22"/>
                <w:szCs w:val="22"/>
              </w:rPr>
              <w:t xml:space="preserve"> </w:t>
            </w:r>
            <w:r w:rsidR="009333B2" w:rsidRPr="009E13E5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9E13E5">
              <w:rPr>
                <w:b w:val="0"/>
                <w:sz w:val="22"/>
                <w:szCs w:val="22"/>
              </w:rPr>
              <w:t>Müdürlüğü</w:t>
            </w:r>
          </w:p>
          <w:p w:rsidR="009E13E5" w:rsidRPr="009E13E5" w:rsidRDefault="009E13E5" w:rsidP="009E13E5">
            <w:r w:rsidRPr="009E13E5">
              <w:rPr>
                <w:sz w:val="22"/>
              </w:rPr>
              <w:tab/>
            </w:r>
            <w:r w:rsidRPr="009E13E5">
              <w:rPr>
                <w:sz w:val="22"/>
              </w:rPr>
              <w:tab/>
            </w:r>
            <w:r w:rsidRPr="009E13E5">
              <w:rPr>
                <w:b/>
                <w:sz w:val="22"/>
              </w:rPr>
              <w:t>:</w:t>
            </w:r>
            <w:r w:rsidRPr="009E13E5">
              <w:rPr>
                <w:sz w:val="22"/>
              </w:rPr>
              <w:t xml:space="preserve"> Emlak ve İstimlak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333B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333B2">
              <w:rPr>
                <w:sz w:val="22"/>
                <w:szCs w:val="22"/>
              </w:rPr>
              <w:t xml:space="preserve">Elmadağ Küçük Sanayi Bölgesinde esnaflarımızın yararlanması için </w:t>
            </w:r>
            <w:r w:rsidR="009333B2">
              <w:rPr>
                <w:sz w:val="22"/>
                <w:szCs w:val="22"/>
              </w:rPr>
              <w:t>b</w:t>
            </w:r>
            <w:r w:rsidR="009333B2">
              <w:rPr>
                <w:sz w:val="22"/>
                <w:szCs w:val="22"/>
              </w:rPr>
              <w:t xml:space="preserve">elediyemize ait bir işyerinin (1215-1 no’lu </w:t>
            </w:r>
            <w:proofErr w:type="gramStart"/>
            <w:r w:rsidR="009333B2">
              <w:rPr>
                <w:sz w:val="22"/>
                <w:szCs w:val="22"/>
              </w:rPr>
              <w:t>dükkan</w:t>
            </w:r>
            <w:proofErr w:type="gramEnd"/>
            <w:r w:rsidR="009333B2">
              <w:rPr>
                <w:sz w:val="22"/>
                <w:szCs w:val="22"/>
              </w:rPr>
              <w:t>) mescit olarak tahsis edilmesi</w:t>
            </w:r>
            <w:r w:rsidR="009333B2">
              <w:rPr>
                <w:sz w:val="22"/>
                <w:szCs w:val="22"/>
              </w:rPr>
              <w:t xml:space="preserve"> konusunun Kent Estetiği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9333B2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6D4D03">
        <w:rPr>
          <w:sz w:val="22"/>
          <w:szCs w:val="22"/>
        </w:rPr>
        <w:t>Akın BABADAĞ</w:t>
      </w:r>
      <w:r w:rsidR="00B422EA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Sadullah ÖZKAYA</w:t>
      </w:r>
      <w:r w:rsidR="00A66350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Nimet ÖZ</w:t>
      </w:r>
      <w:r w:rsidR="00B422EA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Kerim YOLDEMİR</w:t>
      </w:r>
      <w:r w:rsidR="00B422EA">
        <w:rPr>
          <w:sz w:val="22"/>
          <w:szCs w:val="22"/>
        </w:rPr>
        <w:t xml:space="preserve"> </w:t>
      </w:r>
      <w:proofErr w:type="gramStart"/>
      <w:r w:rsidR="00B422EA" w:rsidRPr="002A4321">
        <w:rPr>
          <w:sz w:val="22"/>
          <w:szCs w:val="22"/>
        </w:rPr>
        <w:t>ve</w:t>
      </w:r>
      <w:proofErr w:type="gramEnd"/>
      <w:r w:rsidR="00B422EA" w:rsidRPr="002A4321">
        <w:rPr>
          <w:sz w:val="22"/>
          <w:szCs w:val="22"/>
        </w:rPr>
        <w:t xml:space="preserve"> </w:t>
      </w:r>
      <w:r w:rsidR="006D4D03">
        <w:rPr>
          <w:sz w:val="22"/>
          <w:szCs w:val="22"/>
        </w:rPr>
        <w:t>Ömer ARDIÇ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>tarafından verilen önerge ile;</w:t>
      </w:r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333B2">
        <w:rPr>
          <w:sz w:val="22"/>
          <w:szCs w:val="22"/>
        </w:rPr>
        <w:t xml:space="preserve">Elmadağ Küçük Sanayi Bölgesinde esnaflarımızın yararlanması için mescit ihtiyacı </w:t>
      </w:r>
      <w:proofErr w:type="gramStart"/>
      <w:r w:rsidR="009333B2">
        <w:rPr>
          <w:sz w:val="22"/>
          <w:szCs w:val="22"/>
        </w:rPr>
        <w:t>hasıl</w:t>
      </w:r>
      <w:proofErr w:type="gramEnd"/>
      <w:r w:rsidR="009333B2">
        <w:rPr>
          <w:sz w:val="22"/>
          <w:szCs w:val="22"/>
        </w:rPr>
        <w:t xml:space="preserve"> olmuştur. Belediyemize ait bir işyerinin (1215-1 no’lu </w:t>
      </w:r>
      <w:proofErr w:type="gramStart"/>
      <w:r w:rsidR="009333B2">
        <w:rPr>
          <w:sz w:val="22"/>
          <w:szCs w:val="22"/>
        </w:rPr>
        <w:t>dükkan</w:t>
      </w:r>
      <w:proofErr w:type="gramEnd"/>
      <w:r w:rsidR="009333B2">
        <w:rPr>
          <w:sz w:val="22"/>
          <w:szCs w:val="22"/>
        </w:rPr>
        <w:t>) mescit olarak tahsis edilmesi isten</w:t>
      </w:r>
      <w:r>
        <w:rPr>
          <w:sz w:val="22"/>
          <w:szCs w:val="22"/>
        </w:rPr>
        <w:t>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9333B2">
        <w:rPr>
          <w:sz w:val="22"/>
          <w:szCs w:val="22"/>
        </w:rPr>
        <w:t>Kent Estetiği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C7C66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4D03"/>
    <w:rsid w:val="006D584E"/>
    <w:rsid w:val="006E0AD5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33B2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3E5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350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0689B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71CD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103FD-E753-4D91-B350-50081F6A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617</cp:revision>
  <cp:lastPrinted>2024-07-05T07:22:00Z</cp:lastPrinted>
  <dcterms:created xsi:type="dcterms:W3CDTF">2018-02-23T08:53:00Z</dcterms:created>
  <dcterms:modified xsi:type="dcterms:W3CDTF">2024-08-02T12:16:00Z</dcterms:modified>
</cp:coreProperties>
</file>